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0F" w:rsidRDefault="0035070F" w:rsidP="0035070F">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35070F" w:rsidRDefault="0035070F" w:rsidP="0035070F">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0A7869">
        <w:rPr>
          <w:rFonts w:ascii="华文楷体" w:eastAsia="华文楷体" w:hAnsi="华文楷体" w:hint="eastAsia"/>
          <w:szCs w:val="28"/>
        </w:rPr>
        <w:t>340</w:t>
      </w:r>
      <w:r>
        <w:rPr>
          <w:rFonts w:ascii="华文楷体" w:eastAsia="华文楷体" w:hAnsi="华文楷体" w:hint="eastAsia"/>
          <w:szCs w:val="28"/>
        </w:rPr>
        <w:t>号</w:t>
      </w:r>
    </w:p>
    <w:p w:rsidR="0035070F" w:rsidRDefault="0035070F" w:rsidP="0035070F">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005B30D8">
        <w:rPr>
          <w:rFonts w:ascii="华文楷体" w:eastAsia="华文楷体" w:hAnsi="华文楷体" w:hint="eastAsia"/>
          <w:noProof/>
          <w:spacing w:val="28"/>
          <w:szCs w:val="28"/>
        </w:rPr>
        <w:t>李鑫</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w:t>
      </w:r>
      <w:r w:rsidR="005B30D8">
        <w:rPr>
          <w:rFonts w:ascii="华文楷体" w:eastAsia="华文楷体" w:hAnsi="华文楷体" w:hint="eastAsia"/>
          <w:noProof/>
          <w:spacing w:val="28"/>
          <w:szCs w:val="28"/>
        </w:rPr>
        <w:t>92</w:t>
      </w:r>
      <w:r w:rsidRPr="004F6CCF">
        <w:rPr>
          <w:rFonts w:ascii="华文楷体" w:eastAsia="华文楷体" w:hAnsi="华文楷体" w:hint="eastAsia"/>
          <w:noProof/>
          <w:spacing w:val="28"/>
          <w:szCs w:val="28"/>
        </w:rPr>
        <w:t>年</w:t>
      </w:r>
      <w:r w:rsidR="005B30D8">
        <w:rPr>
          <w:rFonts w:ascii="华文楷体" w:eastAsia="华文楷体" w:hAnsi="华文楷体" w:hint="eastAsia"/>
          <w:noProof/>
          <w:spacing w:val="28"/>
          <w:szCs w:val="28"/>
        </w:rPr>
        <w:t>7</w:t>
      </w:r>
      <w:r w:rsidRPr="004F6CCF">
        <w:rPr>
          <w:rFonts w:ascii="华文楷体" w:eastAsia="华文楷体" w:hAnsi="华文楷体" w:hint="eastAsia"/>
          <w:noProof/>
          <w:spacing w:val="28"/>
          <w:szCs w:val="28"/>
        </w:rPr>
        <w:t>月</w:t>
      </w:r>
      <w:r w:rsidR="005B30D8">
        <w:rPr>
          <w:rFonts w:ascii="华文楷体" w:eastAsia="华文楷体" w:hAnsi="华文楷体" w:hint="eastAsia"/>
          <w:noProof/>
          <w:spacing w:val="28"/>
          <w:szCs w:val="28"/>
        </w:rPr>
        <w:t>7</w:t>
      </w:r>
      <w:r w:rsidRPr="004F6CCF">
        <w:rPr>
          <w:rFonts w:ascii="华文楷体" w:eastAsia="华文楷体" w:hAnsi="华文楷体" w:hint="eastAsia"/>
          <w:noProof/>
          <w:spacing w:val="28"/>
          <w:szCs w:val="28"/>
        </w:rPr>
        <w:t>日</w:t>
      </w:r>
      <w:r>
        <w:rPr>
          <w:rFonts w:ascii="华文楷体" w:eastAsia="华文楷体" w:hAnsi="华文楷体" w:hint="eastAsia"/>
          <w:spacing w:val="28"/>
          <w:szCs w:val="28"/>
        </w:rPr>
        <w:t>出生，汉族，原户籍</w:t>
      </w:r>
      <w:r w:rsidRPr="00E23FEB">
        <w:rPr>
          <w:rFonts w:ascii="华文楷体" w:eastAsia="华文楷体" w:hAnsi="华文楷体" w:hint="eastAsia"/>
          <w:color w:val="auto"/>
          <w:spacing w:val="28"/>
          <w:szCs w:val="28"/>
        </w:rPr>
        <w:t>所在地</w:t>
      </w:r>
      <w:r w:rsidRPr="00E23FEB">
        <w:rPr>
          <w:rFonts w:ascii="华文楷体" w:eastAsia="华文楷体" w:hAnsi="华文楷体" w:hint="eastAsia"/>
          <w:noProof/>
          <w:color w:val="auto"/>
          <w:spacing w:val="28"/>
          <w:szCs w:val="28"/>
        </w:rPr>
        <w:t>河南省</w:t>
      </w:r>
      <w:r w:rsidR="005B30D8">
        <w:rPr>
          <w:rFonts w:ascii="华文楷体" w:eastAsia="华文楷体" w:hAnsi="华文楷体" w:hint="eastAsia"/>
          <w:noProof/>
          <w:color w:val="auto"/>
          <w:spacing w:val="28"/>
          <w:szCs w:val="28"/>
        </w:rPr>
        <w:t>嵩县</w:t>
      </w:r>
      <w:r>
        <w:rPr>
          <w:rFonts w:ascii="华文楷体" w:eastAsia="华文楷体" w:hAnsi="华文楷体" w:hint="eastAsia"/>
          <w:color w:val="auto"/>
          <w:spacing w:val="28"/>
          <w:szCs w:val="28"/>
        </w:rPr>
        <w:t>；</w:t>
      </w:r>
      <w:r w:rsidR="00617939">
        <w:rPr>
          <w:rFonts w:ascii="华文楷体" w:eastAsia="华文楷体" w:hAnsi="华文楷体" w:hint="eastAsia"/>
          <w:color w:val="auto"/>
          <w:spacing w:val="28"/>
          <w:szCs w:val="28"/>
        </w:rPr>
        <w:t>因帮助信息网络犯罪活动罪经</w:t>
      </w:r>
      <w:r w:rsidRPr="00E23FEB">
        <w:rPr>
          <w:rFonts w:ascii="华文楷体" w:eastAsia="华文楷体" w:hAnsi="华文楷体" w:hint="eastAsia"/>
          <w:color w:val="auto"/>
          <w:spacing w:val="28"/>
          <w:szCs w:val="28"/>
        </w:rPr>
        <w:t>河南省</w:t>
      </w:r>
      <w:r w:rsidR="005B30D8">
        <w:rPr>
          <w:rFonts w:ascii="华文楷体" w:eastAsia="华文楷体" w:hAnsi="华文楷体" w:hint="eastAsia"/>
          <w:color w:val="auto"/>
          <w:spacing w:val="28"/>
          <w:szCs w:val="28"/>
        </w:rPr>
        <w:t>唐河</w:t>
      </w:r>
      <w:r w:rsidR="00145CAF">
        <w:rPr>
          <w:rFonts w:ascii="华文楷体" w:eastAsia="华文楷体" w:hAnsi="华文楷体" w:hint="eastAsia"/>
          <w:color w:val="auto"/>
          <w:spacing w:val="28"/>
          <w:szCs w:val="28"/>
        </w:rPr>
        <w:t>县</w:t>
      </w:r>
      <w:r w:rsidRPr="00E23FEB">
        <w:rPr>
          <w:rFonts w:ascii="华文楷体" w:eastAsia="华文楷体" w:hAnsi="华文楷体" w:hint="eastAsia"/>
          <w:color w:val="auto"/>
          <w:spacing w:val="28"/>
          <w:szCs w:val="28"/>
        </w:rPr>
        <w:t>人民法院于20</w:t>
      </w:r>
      <w:r w:rsidR="005B30D8">
        <w:rPr>
          <w:rFonts w:ascii="华文楷体" w:eastAsia="华文楷体" w:hAnsi="华文楷体" w:hint="eastAsia"/>
          <w:color w:val="auto"/>
          <w:spacing w:val="28"/>
          <w:szCs w:val="28"/>
        </w:rPr>
        <w:t>24</w:t>
      </w:r>
      <w:r w:rsidRPr="00E23FEB">
        <w:rPr>
          <w:rFonts w:ascii="华文楷体" w:eastAsia="华文楷体" w:hAnsi="华文楷体" w:hint="eastAsia"/>
          <w:color w:val="auto"/>
          <w:spacing w:val="28"/>
          <w:szCs w:val="28"/>
        </w:rPr>
        <w:t>年</w:t>
      </w:r>
      <w:r w:rsidR="005B30D8">
        <w:rPr>
          <w:rFonts w:ascii="华文楷体" w:eastAsia="华文楷体" w:hAnsi="华文楷体" w:hint="eastAsia"/>
          <w:color w:val="auto"/>
          <w:spacing w:val="28"/>
          <w:szCs w:val="28"/>
        </w:rPr>
        <w:t>3</w:t>
      </w:r>
      <w:r w:rsidRPr="00E23FEB">
        <w:rPr>
          <w:rFonts w:ascii="华文楷体" w:eastAsia="华文楷体" w:hAnsi="华文楷体" w:hint="eastAsia"/>
          <w:color w:val="auto"/>
          <w:spacing w:val="28"/>
          <w:szCs w:val="28"/>
        </w:rPr>
        <w:t>月</w:t>
      </w:r>
      <w:r w:rsidR="005B30D8">
        <w:rPr>
          <w:rFonts w:ascii="华文楷体" w:eastAsia="华文楷体" w:hAnsi="华文楷体" w:hint="eastAsia"/>
          <w:color w:val="auto"/>
          <w:spacing w:val="28"/>
          <w:szCs w:val="28"/>
        </w:rPr>
        <w:t>11</w:t>
      </w:r>
      <w:r w:rsidRPr="00E23FEB">
        <w:rPr>
          <w:rFonts w:ascii="华文楷体" w:eastAsia="华文楷体" w:hAnsi="华文楷体" w:hint="eastAsia"/>
          <w:color w:val="auto"/>
          <w:spacing w:val="28"/>
          <w:szCs w:val="28"/>
        </w:rPr>
        <w:t>日以（20</w:t>
      </w:r>
      <w:r w:rsidR="005B30D8">
        <w:rPr>
          <w:rFonts w:ascii="华文楷体" w:eastAsia="华文楷体" w:hAnsi="华文楷体" w:hint="eastAsia"/>
          <w:color w:val="auto"/>
          <w:spacing w:val="28"/>
          <w:szCs w:val="28"/>
        </w:rPr>
        <w:t>24</w:t>
      </w:r>
      <w:r w:rsidRPr="00E23FEB">
        <w:rPr>
          <w:rFonts w:ascii="华文楷体" w:eastAsia="华文楷体" w:hAnsi="华文楷体" w:hint="eastAsia"/>
          <w:color w:val="auto"/>
          <w:spacing w:val="28"/>
          <w:szCs w:val="28"/>
        </w:rPr>
        <w:t>）豫13</w:t>
      </w:r>
      <w:r w:rsidR="00145CAF">
        <w:rPr>
          <w:rFonts w:ascii="华文楷体" w:eastAsia="华文楷体" w:hAnsi="华文楷体" w:hint="eastAsia"/>
          <w:color w:val="auto"/>
          <w:spacing w:val="28"/>
          <w:szCs w:val="28"/>
        </w:rPr>
        <w:t>2</w:t>
      </w:r>
      <w:r w:rsidR="005B30D8">
        <w:rPr>
          <w:rFonts w:ascii="华文楷体" w:eastAsia="华文楷体" w:hAnsi="华文楷体" w:hint="eastAsia"/>
          <w:color w:val="auto"/>
          <w:spacing w:val="28"/>
          <w:szCs w:val="28"/>
        </w:rPr>
        <w:t>8</w:t>
      </w:r>
      <w:r w:rsidRPr="00E23FEB">
        <w:rPr>
          <w:rFonts w:ascii="华文楷体" w:eastAsia="华文楷体" w:hAnsi="华文楷体" w:hint="eastAsia"/>
          <w:color w:val="auto"/>
          <w:spacing w:val="28"/>
          <w:szCs w:val="28"/>
        </w:rPr>
        <w:t>刑初</w:t>
      </w:r>
      <w:r w:rsidR="005B30D8">
        <w:rPr>
          <w:rFonts w:ascii="华文楷体" w:eastAsia="华文楷体" w:hAnsi="华文楷体" w:hint="eastAsia"/>
          <w:color w:val="auto"/>
          <w:spacing w:val="28"/>
          <w:szCs w:val="28"/>
        </w:rPr>
        <w:t>1</w:t>
      </w:r>
      <w:r w:rsidR="00145CAF">
        <w:rPr>
          <w:rFonts w:ascii="华文楷体" w:eastAsia="华文楷体" w:hAnsi="华文楷体" w:hint="eastAsia"/>
          <w:color w:val="auto"/>
          <w:spacing w:val="28"/>
          <w:szCs w:val="28"/>
        </w:rPr>
        <w:t>02</w:t>
      </w:r>
      <w:r w:rsidRPr="00E23FEB">
        <w:rPr>
          <w:rFonts w:ascii="华文楷体" w:eastAsia="华文楷体" w:hAnsi="华文楷体" w:hint="eastAsia"/>
          <w:color w:val="auto"/>
          <w:spacing w:val="28"/>
          <w:szCs w:val="28"/>
        </w:rPr>
        <w:t>号刑事判决书判处有期徒刑</w:t>
      </w:r>
      <w:r w:rsidR="00617939">
        <w:rPr>
          <w:rFonts w:ascii="华文楷体" w:eastAsia="华文楷体" w:hAnsi="华文楷体" w:hint="eastAsia"/>
          <w:noProof/>
          <w:color w:val="auto"/>
          <w:spacing w:val="28"/>
          <w:szCs w:val="28"/>
        </w:rPr>
        <w:t>2</w:t>
      </w:r>
      <w:r w:rsidRPr="00E23FEB">
        <w:rPr>
          <w:rFonts w:ascii="华文楷体" w:eastAsia="华文楷体" w:hAnsi="华文楷体" w:hint="eastAsia"/>
          <w:noProof/>
          <w:color w:val="auto"/>
          <w:spacing w:val="28"/>
          <w:szCs w:val="28"/>
        </w:rPr>
        <w:t>年</w:t>
      </w:r>
      <w:r w:rsidR="00617939">
        <w:rPr>
          <w:rFonts w:ascii="华文楷体" w:eastAsia="华文楷体" w:hAnsi="华文楷体" w:hint="eastAsia"/>
          <w:noProof/>
          <w:color w:val="auto"/>
          <w:spacing w:val="28"/>
          <w:szCs w:val="28"/>
        </w:rPr>
        <w:t>4</w:t>
      </w:r>
      <w:r w:rsidR="005B30D8">
        <w:rPr>
          <w:rFonts w:ascii="华文楷体" w:eastAsia="华文楷体" w:hAnsi="华文楷体" w:hint="eastAsia"/>
          <w:noProof/>
          <w:color w:val="auto"/>
          <w:spacing w:val="28"/>
          <w:szCs w:val="28"/>
        </w:rPr>
        <w:t>个月，并处罚金</w:t>
      </w:r>
      <w:r w:rsidR="00617939">
        <w:rPr>
          <w:rFonts w:ascii="华文楷体" w:eastAsia="华文楷体" w:hAnsi="华文楷体" w:hint="eastAsia"/>
          <w:noProof/>
          <w:color w:val="auto"/>
          <w:spacing w:val="28"/>
          <w:szCs w:val="28"/>
        </w:rPr>
        <w:t>人民币</w:t>
      </w:r>
      <w:r w:rsidR="005B30D8">
        <w:rPr>
          <w:rFonts w:ascii="华文楷体" w:eastAsia="华文楷体" w:hAnsi="华文楷体" w:hint="eastAsia"/>
          <w:noProof/>
          <w:color w:val="auto"/>
          <w:spacing w:val="28"/>
          <w:szCs w:val="28"/>
        </w:rPr>
        <w:t>二万元</w:t>
      </w:r>
      <w:r w:rsidR="00617939">
        <w:rPr>
          <w:rFonts w:ascii="华文楷体" w:eastAsia="华文楷体" w:hAnsi="华文楷体" w:hint="eastAsia"/>
          <w:color w:val="auto"/>
          <w:spacing w:val="28"/>
          <w:szCs w:val="28"/>
        </w:rPr>
        <w:t>，其向唐河县公安局退缴的违法所得20000</w:t>
      </w:r>
      <w:r w:rsidR="00885931">
        <w:rPr>
          <w:rFonts w:ascii="华文楷体" w:eastAsia="华文楷体" w:hAnsi="华文楷体" w:hint="eastAsia"/>
          <w:color w:val="auto"/>
          <w:spacing w:val="28"/>
          <w:szCs w:val="28"/>
        </w:rPr>
        <w:t>元，由唐河县公安局依法处理，上缴国库,</w:t>
      </w:r>
      <w:r w:rsidR="00885931" w:rsidRPr="00885931">
        <w:rPr>
          <w:rFonts w:ascii="华文楷体" w:eastAsia="华文楷体" w:hAnsi="华文楷体" w:hint="eastAsia"/>
          <w:color w:val="auto"/>
          <w:spacing w:val="28"/>
          <w:szCs w:val="28"/>
        </w:rPr>
        <w:t xml:space="preserve"> </w:t>
      </w:r>
      <w:r w:rsidR="00885931" w:rsidRPr="00E23FEB">
        <w:rPr>
          <w:rFonts w:ascii="华文楷体" w:eastAsia="华文楷体" w:hAnsi="华文楷体" w:hint="eastAsia"/>
          <w:color w:val="auto"/>
          <w:spacing w:val="28"/>
          <w:szCs w:val="28"/>
        </w:rPr>
        <w:t>刑期自</w:t>
      </w:r>
      <w:r w:rsidR="00885931">
        <w:rPr>
          <w:rFonts w:ascii="华文楷体" w:eastAsia="华文楷体" w:hAnsi="华文楷体" w:hint="eastAsia"/>
          <w:noProof/>
          <w:color w:val="auto"/>
          <w:spacing w:val="28"/>
          <w:szCs w:val="28"/>
        </w:rPr>
        <w:t>2023</w:t>
      </w:r>
      <w:r w:rsidR="00885931" w:rsidRPr="00E23FEB">
        <w:rPr>
          <w:rFonts w:ascii="华文楷体" w:eastAsia="华文楷体" w:hAnsi="华文楷体" w:hint="eastAsia"/>
          <w:noProof/>
          <w:color w:val="auto"/>
          <w:spacing w:val="28"/>
          <w:szCs w:val="28"/>
        </w:rPr>
        <w:t>年</w:t>
      </w:r>
      <w:r w:rsidR="00885931">
        <w:rPr>
          <w:rFonts w:ascii="华文楷体" w:eastAsia="华文楷体" w:hAnsi="华文楷体" w:hint="eastAsia"/>
          <w:noProof/>
          <w:color w:val="auto"/>
          <w:spacing w:val="28"/>
          <w:szCs w:val="28"/>
        </w:rPr>
        <w:t>5</w:t>
      </w:r>
      <w:r w:rsidR="00885931" w:rsidRPr="00E23FEB">
        <w:rPr>
          <w:rFonts w:ascii="华文楷体" w:eastAsia="华文楷体" w:hAnsi="华文楷体" w:hint="eastAsia"/>
          <w:noProof/>
          <w:color w:val="auto"/>
          <w:spacing w:val="28"/>
          <w:szCs w:val="28"/>
        </w:rPr>
        <w:t>月</w:t>
      </w:r>
      <w:r w:rsidR="00885931">
        <w:rPr>
          <w:rFonts w:ascii="华文楷体" w:eastAsia="华文楷体" w:hAnsi="华文楷体" w:hint="eastAsia"/>
          <w:noProof/>
          <w:color w:val="auto"/>
          <w:spacing w:val="28"/>
          <w:szCs w:val="28"/>
        </w:rPr>
        <w:t>31</w:t>
      </w:r>
      <w:r w:rsidR="00885931" w:rsidRPr="00E23FEB">
        <w:rPr>
          <w:rFonts w:ascii="华文楷体" w:eastAsia="华文楷体" w:hAnsi="华文楷体" w:hint="eastAsia"/>
          <w:noProof/>
          <w:color w:val="auto"/>
          <w:spacing w:val="28"/>
          <w:szCs w:val="28"/>
        </w:rPr>
        <w:t>日</w:t>
      </w:r>
      <w:r w:rsidR="00885931" w:rsidRPr="00E23FEB">
        <w:rPr>
          <w:rFonts w:ascii="华文楷体" w:eastAsia="华文楷体" w:hAnsi="华文楷体" w:hint="eastAsia"/>
          <w:color w:val="auto"/>
          <w:spacing w:val="28"/>
          <w:szCs w:val="28"/>
        </w:rPr>
        <w:t>至</w:t>
      </w:r>
      <w:r w:rsidR="00885931" w:rsidRPr="00E23FEB">
        <w:rPr>
          <w:rFonts w:ascii="华文楷体" w:eastAsia="华文楷体" w:hAnsi="华文楷体" w:hint="eastAsia"/>
          <w:noProof/>
          <w:color w:val="auto"/>
          <w:spacing w:val="28"/>
          <w:szCs w:val="28"/>
        </w:rPr>
        <w:t>202</w:t>
      </w:r>
      <w:r w:rsidR="00885931">
        <w:rPr>
          <w:rFonts w:ascii="华文楷体" w:eastAsia="华文楷体" w:hAnsi="华文楷体" w:hint="eastAsia"/>
          <w:noProof/>
          <w:color w:val="auto"/>
          <w:spacing w:val="28"/>
          <w:szCs w:val="28"/>
        </w:rPr>
        <w:t>5</w:t>
      </w:r>
      <w:r w:rsidR="00885931" w:rsidRPr="00E23FEB">
        <w:rPr>
          <w:rFonts w:ascii="华文楷体" w:eastAsia="华文楷体" w:hAnsi="华文楷体" w:hint="eastAsia"/>
          <w:noProof/>
          <w:color w:val="auto"/>
          <w:spacing w:val="28"/>
          <w:szCs w:val="28"/>
        </w:rPr>
        <w:t>年</w:t>
      </w:r>
      <w:r w:rsidR="00885931">
        <w:rPr>
          <w:rFonts w:ascii="华文楷体" w:eastAsia="华文楷体" w:hAnsi="华文楷体" w:hint="eastAsia"/>
          <w:noProof/>
          <w:color w:val="auto"/>
          <w:spacing w:val="28"/>
          <w:szCs w:val="28"/>
        </w:rPr>
        <w:t>9</w:t>
      </w:r>
      <w:r w:rsidR="00885931" w:rsidRPr="00E23FEB">
        <w:rPr>
          <w:rFonts w:ascii="华文楷体" w:eastAsia="华文楷体" w:hAnsi="华文楷体" w:hint="eastAsia"/>
          <w:noProof/>
          <w:color w:val="auto"/>
          <w:spacing w:val="28"/>
          <w:szCs w:val="28"/>
        </w:rPr>
        <w:t>月</w:t>
      </w:r>
      <w:r w:rsidR="00885931">
        <w:rPr>
          <w:rFonts w:ascii="华文楷体" w:eastAsia="华文楷体" w:hAnsi="华文楷体" w:hint="eastAsia"/>
          <w:noProof/>
          <w:color w:val="auto"/>
          <w:spacing w:val="28"/>
          <w:szCs w:val="28"/>
        </w:rPr>
        <w:t>30</w:t>
      </w:r>
      <w:r w:rsidR="00885931" w:rsidRPr="00E23FEB">
        <w:rPr>
          <w:rFonts w:ascii="华文楷体" w:eastAsia="华文楷体" w:hAnsi="华文楷体" w:hint="eastAsia"/>
          <w:noProof/>
          <w:color w:val="auto"/>
          <w:spacing w:val="28"/>
          <w:szCs w:val="28"/>
        </w:rPr>
        <w:t>日</w:t>
      </w:r>
      <w:r w:rsidR="00885931" w:rsidRPr="00E23FEB">
        <w:rPr>
          <w:rFonts w:ascii="华文楷体" w:eastAsia="华文楷体" w:hAnsi="华文楷体" w:hint="eastAsia"/>
          <w:color w:val="auto"/>
          <w:spacing w:val="28"/>
          <w:szCs w:val="28"/>
        </w:rPr>
        <w:t>止</w:t>
      </w:r>
      <w:r w:rsidR="00885931" w:rsidRPr="00E23FEB">
        <w:rPr>
          <w:rFonts w:ascii="华文楷体" w:eastAsia="华文楷体" w:hAnsi="华文楷体" w:hint="eastAsia"/>
          <w:color w:val="auto"/>
          <w:szCs w:val="28"/>
        </w:rPr>
        <w:t>。</w:t>
      </w:r>
      <w:r w:rsidR="003523E1">
        <w:rPr>
          <w:rFonts w:ascii="华文楷体" w:eastAsia="华文楷体" w:hAnsi="华文楷体" w:hint="eastAsia"/>
          <w:color w:val="auto"/>
          <w:szCs w:val="28"/>
        </w:rPr>
        <w:t>因发现其判决书有错词，</w:t>
      </w:r>
      <w:r w:rsidR="00F04CCF" w:rsidRPr="00E23FEB">
        <w:rPr>
          <w:rFonts w:ascii="华文楷体" w:eastAsia="华文楷体" w:hAnsi="华文楷体" w:hint="eastAsia"/>
          <w:color w:val="auto"/>
          <w:spacing w:val="28"/>
          <w:szCs w:val="28"/>
        </w:rPr>
        <w:t>河南省</w:t>
      </w:r>
      <w:r w:rsidR="00F04CCF">
        <w:rPr>
          <w:rFonts w:ascii="华文楷体" w:eastAsia="华文楷体" w:hAnsi="华文楷体" w:hint="eastAsia"/>
          <w:color w:val="auto"/>
          <w:spacing w:val="28"/>
          <w:szCs w:val="28"/>
        </w:rPr>
        <w:t>唐河县</w:t>
      </w:r>
      <w:r w:rsidR="00F04CCF" w:rsidRPr="00E23FEB">
        <w:rPr>
          <w:rFonts w:ascii="华文楷体" w:eastAsia="华文楷体" w:hAnsi="华文楷体" w:hint="eastAsia"/>
          <w:color w:val="auto"/>
          <w:spacing w:val="28"/>
          <w:szCs w:val="28"/>
        </w:rPr>
        <w:t>人民法院于20</w:t>
      </w:r>
      <w:r w:rsidR="008A4C51">
        <w:rPr>
          <w:rFonts w:ascii="华文楷体" w:eastAsia="华文楷体" w:hAnsi="华文楷体" w:hint="eastAsia"/>
          <w:color w:val="auto"/>
          <w:spacing w:val="28"/>
          <w:szCs w:val="28"/>
        </w:rPr>
        <w:t>25</w:t>
      </w:r>
      <w:r w:rsidR="00F04CCF" w:rsidRPr="00E23FEB">
        <w:rPr>
          <w:rFonts w:ascii="华文楷体" w:eastAsia="华文楷体" w:hAnsi="华文楷体" w:hint="eastAsia"/>
          <w:color w:val="auto"/>
          <w:spacing w:val="28"/>
          <w:szCs w:val="28"/>
        </w:rPr>
        <w:t>年</w:t>
      </w:r>
      <w:r w:rsidR="008A4C51">
        <w:rPr>
          <w:rFonts w:ascii="华文楷体" w:eastAsia="华文楷体" w:hAnsi="华文楷体" w:hint="eastAsia"/>
          <w:color w:val="auto"/>
          <w:spacing w:val="28"/>
          <w:szCs w:val="28"/>
        </w:rPr>
        <w:t>4</w:t>
      </w:r>
      <w:r w:rsidR="00F04CCF" w:rsidRPr="00E23FEB">
        <w:rPr>
          <w:rFonts w:ascii="华文楷体" w:eastAsia="华文楷体" w:hAnsi="华文楷体" w:hint="eastAsia"/>
          <w:color w:val="auto"/>
          <w:spacing w:val="28"/>
          <w:szCs w:val="28"/>
        </w:rPr>
        <w:t>月</w:t>
      </w:r>
      <w:r w:rsidR="008A4C51">
        <w:rPr>
          <w:rFonts w:ascii="华文楷体" w:eastAsia="华文楷体" w:hAnsi="华文楷体" w:hint="eastAsia"/>
          <w:color w:val="auto"/>
          <w:spacing w:val="28"/>
          <w:szCs w:val="28"/>
        </w:rPr>
        <w:t>14</w:t>
      </w:r>
      <w:r w:rsidR="003523E1">
        <w:rPr>
          <w:rFonts w:ascii="华文楷体" w:eastAsia="华文楷体" w:hAnsi="华文楷体" w:hint="eastAsia"/>
          <w:color w:val="auto"/>
          <w:spacing w:val="28"/>
          <w:szCs w:val="28"/>
        </w:rPr>
        <w:t>日作出</w:t>
      </w:r>
      <w:r w:rsidR="00F04CCF" w:rsidRPr="00E23FEB">
        <w:rPr>
          <w:rFonts w:ascii="华文楷体" w:eastAsia="华文楷体" w:hAnsi="华文楷体" w:hint="eastAsia"/>
          <w:color w:val="auto"/>
          <w:spacing w:val="28"/>
          <w:szCs w:val="28"/>
        </w:rPr>
        <w:t>（20</w:t>
      </w:r>
      <w:r w:rsidR="00F04CCF">
        <w:rPr>
          <w:rFonts w:ascii="华文楷体" w:eastAsia="华文楷体" w:hAnsi="华文楷体" w:hint="eastAsia"/>
          <w:color w:val="auto"/>
          <w:spacing w:val="28"/>
          <w:szCs w:val="28"/>
        </w:rPr>
        <w:t>24</w:t>
      </w:r>
      <w:r w:rsidR="00F04CCF" w:rsidRPr="00E23FEB">
        <w:rPr>
          <w:rFonts w:ascii="华文楷体" w:eastAsia="华文楷体" w:hAnsi="华文楷体" w:hint="eastAsia"/>
          <w:color w:val="auto"/>
          <w:spacing w:val="28"/>
          <w:szCs w:val="28"/>
        </w:rPr>
        <w:t>）豫13</w:t>
      </w:r>
      <w:r w:rsidR="00F04CCF">
        <w:rPr>
          <w:rFonts w:ascii="华文楷体" w:eastAsia="华文楷体" w:hAnsi="华文楷体" w:hint="eastAsia"/>
          <w:color w:val="auto"/>
          <w:spacing w:val="28"/>
          <w:szCs w:val="28"/>
        </w:rPr>
        <w:t>28</w:t>
      </w:r>
      <w:r w:rsidR="00F04CCF" w:rsidRPr="00E23FEB">
        <w:rPr>
          <w:rFonts w:ascii="华文楷体" w:eastAsia="华文楷体" w:hAnsi="华文楷体" w:hint="eastAsia"/>
          <w:color w:val="auto"/>
          <w:spacing w:val="28"/>
          <w:szCs w:val="28"/>
        </w:rPr>
        <w:t>刑初</w:t>
      </w:r>
      <w:r w:rsidR="00F04CCF">
        <w:rPr>
          <w:rFonts w:ascii="华文楷体" w:eastAsia="华文楷体" w:hAnsi="华文楷体" w:hint="eastAsia"/>
          <w:color w:val="auto"/>
          <w:spacing w:val="28"/>
          <w:szCs w:val="28"/>
        </w:rPr>
        <w:t>102</w:t>
      </w:r>
      <w:r w:rsidR="008A4C51">
        <w:rPr>
          <w:rFonts w:ascii="华文楷体" w:eastAsia="华文楷体" w:hAnsi="华文楷体" w:hint="eastAsia"/>
          <w:color w:val="auto"/>
          <w:spacing w:val="28"/>
          <w:szCs w:val="28"/>
        </w:rPr>
        <w:t>号刑事裁定</w:t>
      </w:r>
      <w:r w:rsidR="00F04CCF" w:rsidRPr="00E23FEB">
        <w:rPr>
          <w:rFonts w:ascii="华文楷体" w:eastAsia="华文楷体" w:hAnsi="华文楷体" w:hint="eastAsia"/>
          <w:color w:val="auto"/>
          <w:spacing w:val="28"/>
          <w:szCs w:val="28"/>
        </w:rPr>
        <w:t>书</w:t>
      </w:r>
      <w:r w:rsidR="008A4C51">
        <w:rPr>
          <w:rFonts w:ascii="华文楷体" w:eastAsia="华文楷体" w:hAnsi="华文楷体" w:hint="eastAsia"/>
          <w:color w:val="auto"/>
          <w:spacing w:val="28"/>
          <w:szCs w:val="28"/>
        </w:rPr>
        <w:t>裁定：</w:t>
      </w:r>
      <w:r w:rsidR="003523E1">
        <w:rPr>
          <w:rFonts w:ascii="华文楷体" w:eastAsia="华文楷体" w:hAnsi="华文楷体" w:hint="eastAsia"/>
          <w:color w:val="auto"/>
          <w:spacing w:val="28"/>
          <w:szCs w:val="28"/>
        </w:rPr>
        <w:t>其刑期</w:t>
      </w:r>
      <w:r w:rsidR="009C058A">
        <w:rPr>
          <w:rFonts w:ascii="华文楷体" w:eastAsia="华文楷体" w:hAnsi="华文楷体" w:hint="eastAsia"/>
          <w:color w:val="auto"/>
          <w:spacing w:val="28"/>
          <w:szCs w:val="28"/>
        </w:rPr>
        <w:t>起止</w:t>
      </w:r>
      <w:r w:rsidR="003523E1">
        <w:rPr>
          <w:rFonts w:ascii="华文楷体" w:eastAsia="华文楷体" w:hAnsi="华文楷体" w:hint="eastAsia"/>
          <w:color w:val="auto"/>
          <w:spacing w:val="28"/>
          <w:szCs w:val="28"/>
        </w:rPr>
        <w:t>更正为即</w:t>
      </w:r>
      <w:r w:rsidRPr="00E23FEB">
        <w:rPr>
          <w:rFonts w:ascii="华文楷体" w:eastAsia="华文楷体" w:hAnsi="华文楷体" w:hint="eastAsia"/>
          <w:color w:val="auto"/>
          <w:spacing w:val="28"/>
          <w:szCs w:val="28"/>
        </w:rPr>
        <w:t>自</w:t>
      </w:r>
      <w:r w:rsidRPr="00E23FEB">
        <w:rPr>
          <w:rFonts w:ascii="华文楷体" w:eastAsia="华文楷体" w:hAnsi="华文楷体" w:hint="eastAsia"/>
          <w:noProof/>
          <w:color w:val="auto"/>
          <w:spacing w:val="28"/>
          <w:szCs w:val="28"/>
        </w:rPr>
        <w:t>20</w:t>
      </w:r>
      <w:r w:rsidR="005B30D8">
        <w:rPr>
          <w:rFonts w:ascii="华文楷体" w:eastAsia="华文楷体" w:hAnsi="华文楷体" w:hint="eastAsia"/>
          <w:noProof/>
          <w:color w:val="auto"/>
          <w:spacing w:val="28"/>
          <w:szCs w:val="28"/>
        </w:rPr>
        <w:t>23</w:t>
      </w:r>
      <w:r w:rsidRPr="00E23FEB">
        <w:rPr>
          <w:rFonts w:ascii="华文楷体" w:eastAsia="华文楷体" w:hAnsi="华文楷体" w:hint="eastAsia"/>
          <w:noProof/>
          <w:color w:val="auto"/>
          <w:spacing w:val="28"/>
          <w:szCs w:val="28"/>
        </w:rPr>
        <w:t>年</w:t>
      </w:r>
      <w:r w:rsidR="005B30D8">
        <w:rPr>
          <w:rFonts w:ascii="华文楷体" w:eastAsia="华文楷体" w:hAnsi="华文楷体" w:hint="eastAsia"/>
          <w:noProof/>
          <w:color w:val="auto"/>
          <w:spacing w:val="28"/>
          <w:szCs w:val="28"/>
        </w:rPr>
        <w:t>5</w:t>
      </w:r>
      <w:r w:rsidRPr="00E23FEB">
        <w:rPr>
          <w:rFonts w:ascii="华文楷体" w:eastAsia="华文楷体" w:hAnsi="华文楷体" w:hint="eastAsia"/>
          <w:noProof/>
          <w:color w:val="auto"/>
          <w:spacing w:val="28"/>
          <w:szCs w:val="28"/>
        </w:rPr>
        <w:t>月</w:t>
      </w:r>
      <w:r w:rsidR="005B30D8">
        <w:rPr>
          <w:rFonts w:ascii="华文楷体" w:eastAsia="华文楷体" w:hAnsi="华文楷体" w:hint="eastAsia"/>
          <w:noProof/>
          <w:color w:val="auto"/>
          <w:spacing w:val="28"/>
          <w:szCs w:val="28"/>
        </w:rPr>
        <w:t>31</w:t>
      </w:r>
      <w:r w:rsidRPr="00E23FEB">
        <w:rPr>
          <w:rFonts w:ascii="华文楷体" w:eastAsia="华文楷体" w:hAnsi="华文楷体" w:hint="eastAsia"/>
          <w:noProof/>
          <w:color w:val="auto"/>
          <w:spacing w:val="28"/>
          <w:szCs w:val="28"/>
        </w:rPr>
        <w:t>日</w:t>
      </w:r>
      <w:r w:rsidR="007448F7">
        <w:rPr>
          <w:rFonts w:ascii="华文楷体" w:eastAsia="华文楷体" w:hAnsi="华文楷体" w:hint="eastAsia"/>
          <w:noProof/>
          <w:color w:val="auto"/>
          <w:spacing w:val="28"/>
          <w:szCs w:val="28"/>
        </w:rPr>
        <w:t>起</w:t>
      </w:r>
      <w:r w:rsidRPr="00E23FEB">
        <w:rPr>
          <w:rFonts w:ascii="华文楷体" w:eastAsia="华文楷体" w:hAnsi="华文楷体" w:hint="eastAsia"/>
          <w:color w:val="auto"/>
          <w:spacing w:val="28"/>
          <w:szCs w:val="28"/>
        </w:rPr>
        <w:t>至</w:t>
      </w:r>
      <w:r w:rsidRPr="00E23FEB">
        <w:rPr>
          <w:rFonts w:ascii="华文楷体" w:eastAsia="华文楷体" w:hAnsi="华文楷体" w:hint="eastAsia"/>
          <w:noProof/>
          <w:color w:val="auto"/>
          <w:spacing w:val="28"/>
          <w:szCs w:val="28"/>
        </w:rPr>
        <w:t>202</w:t>
      </w:r>
      <w:r w:rsidR="005B30D8">
        <w:rPr>
          <w:rFonts w:ascii="华文楷体" w:eastAsia="华文楷体" w:hAnsi="华文楷体" w:hint="eastAsia"/>
          <w:noProof/>
          <w:color w:val="auto"/>
          <w:spacing w:val="28"/>
          <w:szCs w:val="28"/>
        </w:rPr>
        <w:t>5</w:t>
      </w:r>
      <w:r w:rsidRPr="00E23FEB">
        <w:rPr>
          <w:rFonts w:ascii="华文楷体" w:eastAsia="华文楷体" w:hAnsi="华文楷体" w:hint="eastAsia"/>
          <w:noProof/>
          <w:color w:val="auto"/>
          <w:spacing w:val="28"/>
          <w:szCs w:val="28"/>
        </w:rPr>
        <w:t>年</w:t>
      </w:r>
      <w:r w:rsidR="005B30D8">
        <w:rPr>
          <w:rFonts w:ascii="华文楷体" w:eastAsia="华文楷体" w:hAnsi="华文楷体" w:hint="eastAsia"/>
          <w:noProof/>
          <w:color w:val="auto"/>
          <w:spacing w:val="28"/>
          <w:szCs w:val="28"/>
        </w:rPr>
        <w:t>9</w:t>
      </w:r>
      <w:r w:rsidRPr="00E23FEB">
        <w:rPr>
          <w:rFonts w:ascii="华文楷体" w:eastAsia="华文楷体" w:hAnsi="华文楷体" w:hint="eastAsia"/>
          <w:noProof/>
          <w:color w:val="auto"/>
          <w:spacing w:val="28"/>
          <w:szCs w:val="28"/>
        </w:rPr>
        <w:t>月</w:t>
      </w:r>
      <w:r w:rsidR="009C058A">
        <w:rPr>
          <w:rFonts w:ascii="华文楷体" w:eastAsia="华文楷体" w:hAnsi="华文楷体" w:hint="eastAsia"/>
          <w:noProof/>
          <w:color w:val="auto"/>
          <w:spacing w:val="28"/>
          <w:szCs w:val="28"/>
        </w:rPr>
        <w:t>29</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止</w:t>
      </w:r>
      <w:r w:rsidRPr="00E23FEB">
        <w:rPr>
          <w:rFonts w:ascii="华文楷体" w:eastAsia="华文楷体" w:hAnsi="华文楷体" w:hint="eastAsia"/>
          <w:color w:val="auto"/>
          <w:szCs w:val="28"/>
        </w:rPr>
        <w:t>。</w:t>
      </w:r>
      <w:r w:rsidRPr="00E23FEB">
        <w:rPr>
          <w:rFonts w:ascii="华文楷体" w:eastAsia="华文楷体" w:hAnsi="华文楷体" w:hint="eastAsia"/>
          <w:color w:val="auto"/>
          <w:spacing w:val="28"/>
          <w:szCs w:val="28"/>
        </w:rPr>
        <w:t>于</w:t>
      </w:r>
      <w:r w:rsidRPr="00E23FEB">
        <w:rPr>
          <w:rFonts w:ascii="华文楷体" w:eastAsia="华文楷体" w:hAnsi="华文楷体" w:hint="eastAsia"/>
          <w:noProof/>
          <w:color w:val="auto"/>
          <w:spacing w:val="28"/>
          <w:szCs w:val="28"/>
        </w:rPr>
        <w:t>20</w:t>
      </w:r>
      <w:r w:rsidR="005B30D8">
        <w:rPr>
          <w:rFonts w:ascii="华文楷体" w:eastAsia="华文楷体" w:hAnsi="华文楷体" w:hint="eastAsia"/>
          <w:noProof/>
          <w:color w:val="auto"/>
          <w:spacing w:val="28"/>
          <w:szCs w:val="28"/>
        </w:rPr>
        <w:t>24</w:t>
      </w:r>
      <w:r w:rsidRPr="00E23FEB">
        <w:rPr>
          <w:rFonts w:ascii="华文楷体" w:eastAsia="华文楷体" w:hAnsi="华文楷体" w:hint="eastAsia"/>
          <w:noProof/>
          <w:color w:val="auto"/>
          <w:spacing w:val="28"/>
          <w:szCs w:val="28"/>
        </w:rPr>
        <w:t>年</w:t>
      </w:r>
      <w:r w:rsidR="005B30D8">
        <w:rPr>
          <w:rFonts w:ascii="华文楷体" w:eastAsia="华文楷体" w:hAnsi="华文楷体" w:hint="eastAsia"/>
          <w:noProof/>
          <w:color w:val="auto"/>
          <w:spacing w:val="28"/>
          <w:szCs w:val="28"/>
        </w:rPr>
        <w:t>5</w:t>
      </w:r>
      <w:r w:rsidRPr="00E23FEB">
        <w:rPr>
          <w:rFonts w:ascii="华文楷体" w:eastAsia="华文楷体" w:hAnsi="华文楷体" w:hint="eastAsia"/>
          <w:noProof/>
          <w:color w:val="auto"/>
          <w:spacing w:val="28"/>
          <w:szCs w:val="28"/>
        </w:rPr>
        <w:t>月</w:t>
      </w:r>
      <w:r w:rsidR="005B30D8">
        <w:rPr>
          <w:rFonts w:ascii="华文楷体" w:eastAsia="华文楷体" w:hAnsi="华文楷体" w:hint="eastAsia"/>
          <w:noProof/>
          <w:color w:val="auto"/>
          <w:spacing w:val="28"/>
          <w:szCs w:val="28"/>
        </w:rPr>
        <w:t>6</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送</w:t>
      </w:r>
      <w:r w:rsidR="00ED270E">
        <w:rPr>
          <w:rFonts w:ascii="华文楷体" w:eastAsia="华文楷体" w:hAnsi="华文楷体" w:hint="eastAsia"/>
          <w:color w:val="auto"/>
          <w:spacing w:val="28"/>
          <w:szCs w:val="28"/>
        </w:rPr>
        <w:t>至我狱</w:t>
      </w:r>
      <w:r w:rsidRPr="006C45F5">
        <w:rPr>
          <w:rFonts w:ascii="华文楷体" w:eastAsia="华文楷体" w:hAnsi="华文楷体" w:hint="eastAsia"/>
          <w:color w:val="auto"/>
          <w:spacing w:val="28"/>
          <w:szCs w:val="28"/>
        </w:rPr>
        <w:t>服刑改造</w:t>
      </w:r>
      <w:r>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服刑期间执行刑期变动情况：</w:t>
      </w:r>
      <w:r w:rsidR="005B30D8">
        <w:rPr>
          <w:rFonts w:ascii="华文楷体" w:eastAsia="华文楷体" w:hAnsi="华文楷体" w:hint="eastAsia"/>
          <w:noProof/>
          <w:color w:val="auto"/>
          <w:szCs w:val="28"/>
        </w:rPr>
        <w:t>无</w:t>
      </w:r>
      <w:r w:rsidRPr="00E23FEB">
        <w:rPr>
          <w:rFonts w:ascii="华文楷体" w:eastAsia="华文楷体" w:hAnsi="华文楷体" w:hint="eastAsia"/>
          <w:color w:val="auto"/>
          <w:spacing w:val="28"/>
          <w:szCs w:val="28"/>
        </w:rPr>
        <w:t>。现余刑</w:t>
      </w:r>
      <w:r w:rsidR="000A7869">
        <w:rPr>
          <w:rFonts w:ascii="华文楷体" w:eastAsia="华文楷体" w:hAnsi="华文楷体" w:hint="eastAsia"/>
          <w:noProof/>
          <w:color w:val="auto"/>
          <w:spacing w:val="28"/>
          <w:szCs w:val="28"/>
        </w:rPr>
        <w:t>3</w:t>
      </w:r>
      <w:r w:rsidRPr="00E23FEB">
        <w:rPr>
          <w:rFonts w:ascii="华文楷体" w:eastAsia="华文楷体" w:hAnsi="华文楷体" w:hint="eastAsia"/>
          <w:noProof/>
          <w:color w:val="auto"/>
          <w:spacing w:val="28"/>
          <w:szCs w:val="28"/>
        </w:rPr>
        <w:t>个月</w:t>
      </w:r>
      <w:r w:rsidR="000A7869">
        <w:rPr>
          <w:rFonts w:ascii="华文楷体" w:eastAsia="华文楷体" w:hAnsi="华文楷体" w:hint="eastAsia"/>
          <w:noProof/>
          <w:color w:val="auto"/>
          <w:spacing w:val="28"/>
          <w:szCs w:val="28"/>
        </w:rPr>
        <w:t>4</w:t>
      </w:r>
      <w:r w:rsidRPr="00E23FEB">
        <w:rPr>
          <w:rFonts w:ascii="华文楷体" w:eastAsia="华文楷体" w:hAnsi="华文楷体" w:hint="eastAsia"/>
          <w:noProof/>
          <w:color w:val="auto"/>
          <w:spacing w:val="28"/>
          <w:szCs w:val="28"/>
        </w:rPr>
        <w:t>天</w:t>
      </w:r>
      <w:r w:rsidRPr="00E23FEB">
        <w:rPr>
          <w:rFonts w:ascii="华文楷体" w:eastAsia="华文楷体" w:hAnsi="华文楷体" w:hint="eastAsia"/>
          <w:color w:val="auto"/>
          <w:spacing w:val="28"/>
          <w:szCs w:val="28"/>
        </w:rPr>
        <w:t>。</w:t>
      </w:r>
    </w:p>
    <w:p w:rsidR="0035070F" w:rsidRDefault="0035070F" w:rsidP="0035070F">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35070F" w:rsidRPr="00087065" w:rsidRDefault="0035070F" w:rsidP="0035070F">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w:t>
      </w:r>
      <w:r w:rsidRPr="005B610F">
        <w:rPr>
          <w:rFonts w:ascii="华文楷体" w:eastAsia="华文楷体" w:hAnsi="华文楷体" w:hint="eastAsia"/>
          <w:szCs w:val="28"/>
          <w:u w:val="single"/>
        </w:rPr>
        <w:t>自</w:t>
      </w:r>
      <w:r w:rsidR="00C34D08">
        <w:rPr>
          <w:rFonts w:ascii="华文楷体" w:eastAsia="华文楷体" w:hAnsi="华文楷体" w:hint="eastAsia"/>
          <w:szCs w:val="28"/>
          <w:u w:val="single"/>
        </w:rPr>
        <w:t>入监</w:t>
      </w:r>
      <w:r w:rsidRPr="005B610F">
        <w:rPr>
          <w:rFonts w:ascii="华文楷体" w:eastAsia="华文楷体" w:hAnsi="华文楷体" w:hint="eastAsia"/>
          <w:szCs w:val="28"/>
          <w:u w:val="single"/>
        </w:rPr>
        <w:t>以来</w:t>
      </w:r>
      <w:r w:rsidRPr="001168EF">
        <w:rPr>
          <w:rFonts w:ascii="华文楷体" w:eastAsia="华文楷体" w:hAnsi="华文楷体" w:hint="eastAsia"/>
          <w:spacing w:val="28"/>
          <w:szCs w:val="28"/>
          <w:u w:val="single"/>
        </w:rPr>
        <w:t>，</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35070F" w:rsidRPr="00087065" w:rsidRDefault="0035070F" w:rsidP="00617EBB">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r w:rsidR="00617EBB" w:rsidRPr="00907E60">
        <w:rPr>
          <w:rFonts w:ascii="华文楷体" w:eastAsia="华文楷体" w:hAnsi="华文楷体" w:hint="eastAsia"/>
          <w:snapToGrid w:val="0"/>
          <w:szCs w:val="28"/>
          <w:u w:val="single"/>
        </w:rPr>
        <w:t>自入监以来，无违规违纪现象发生。</w:t>
      </w:r>
    </w:p>
    <w:p w:rsidR="0035070F" w:rsidRPr="00DD529B" w:rsidRDefault="0035070F" w:rsidP="0035070F">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w:t>
      </w:r>
      <w:r>
        <w:rPr>
          <w:rFonts w:ascii="华文楷体" w:eastAsia="华文楷体" w:hAnsi="华文楷体" w:hint="eastAsia"/>
          <w:snapToGrid w:val="0"/>
          <w:szCs w:val="28"/>
          <w:u w:val="single"/>
        </w:rPr>
        <w:lastRenderedPageBreak/>
        <w:t>提高自己的思想觉悟和科学文化技术水平。在考试中，各科考试成绩在合格以上。</w:t>
      </w:r>
    </w:p>
    <w:p w:rsidR="0035070F" w:rsidRDefault="0035070F" w:rsidP="0035070F">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w:t>
      </w:r>
      <w:r w:rsidR="007641C4">
        <w:rPr>
          <w:rFonts w:ascii="华文楷体" w:eastAsia="华文楷体" w:hAnsi="华文楷体" w:hint="eastAsia"/>
          <w:snapToGrid w:val="0"/>
          <w:szCs w:val="28"/>
          <w:u w:val="single"/>
        </w:rPr>
        <w:t>挂钩组装</w:t>
      </w:r>
      <w:r>
        <w:rPr>
          <w:rFonts w:ascii="华文楷体" w:eastAsia="华文楷体" w:hAnsi="华文楷体" w:hint="eastAsia"/>
          <w:snapToGrid w:val="0"/>
          <w:szCs w:val="28"/>
          <w:u w:val="single"/>
        </w:rPr>
        <w:t>劳动岗位上，能够积极参加劳动，努力完成劳动任务。</w:t>
      </w:r>
    </w:p>
    <w:p w:rsidR="0035070F" w:rsidRPr="00151F34" w:rsidRDefault="0035070F" w:rsidP="0035070F">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w:t>
      </w:r>
      <w:r>
        <w:rPr>
          <w:rFonts w:ascii="华文楷体" w:eastAsia="华文楷体" w:hAnsi="华文楷体" w:hint="eastAsia"/>
          <w:noProof/>
          <w:spacing w:val="28"/>
          <w:szCs w:val="28"/>
          <w:u w:val="single"/>
        </w:rPr>
        <w:t>202</w:t>
      </w:r>
      <w:r w:rsidR="00390DF0">
        <w:rPr>
          <w:rFonts w:ascii="华文楷体" w:eastAsia="华文楷体" w:hAnsi="华文楷体" w:hint="eastAsia"/>
          <w:noProof/>
          <w:spacing w:val="28"/>
          <w:szCs w:val="28"/>
          <w:u w:val="single"/>
        </w:rPr>
        <w:t>5</w:t>
      </w:r>
      <w:r>
        <w:rPr>
          <w:rFonts w:ascii="华文楷体" w:eastAsia="华文楷体" w:hAnsi="华文楷体" w:hint="eastAsia"/>
          <w:noProof/>
          <w:spacing w:val="28"/>
          <w:szCs w:val="28"/>
          <w:u w:val="single"/>
        </w:rPr>
        <w:t>年</w:t>
      </w:r>
      <w:r w:rsidR="00390DF0">
        <w:rPr>
          <w:rFonts w:ascii="华文楷体" w:eastAsia="华文楷体" w:hAnsi="华文楷体" w:hint="eastAsia"/>
          <w:noProof/>
          <w:spacing w:val="28"/>
          <w:szCs w:val="28"/>
          <w:u w:val="single"/>
        </w:rPr>
        <w:t>2</w:t>
      </w:r>
      <w:r w:rsidRPr="004F6CCF">
        <w:rPr>
          <w:rFonts w:ascii="华文楷体" w:eastAsia="华文楷体" w:hAnsi="华文楷体" w:hint="eastAsia"/>
          <w:noProof/>
          <w:spacing w:val="28"/>
          <w:szCs w:val="28"/>
          <w:u w:val="single"/>
        </w:rPr>
        <w:t>月</w:t>
      </w:r>
      <w:r w:rsidRPr="00151F34">
        <w:rPr>
          <w:rFonts w:ascii="华文楷体" w:eastAsia="华文楷体" w:hAnsi="华文楷体" w:hint="eastAsia"/>
          <w:spacing w:val="28"/>
          <w:szCs w:val="28"/>
          <w:u w:val="single"/>
        </w:rPr>
        <w:t>获得表扬奖励</w:t>
      </w:r>
      <w:r w:rsidR="00390DF0">
        <w:rPr>
          <w:rFonts w:ascii="华文楷体" w:eastAsia="华文楷体" w:hAnsi="华文楷体" w:hint="eastAsia"/>
          <w:spacing w:val="28"/>
          <w:szCs w:val="28"/>
          <w:u w:val="single"/>
        </w:rPr>
        <w:t>，</w:t>
      </w:r>
      <w:r w:rsidR="00390DF0" w:rsidRPr="00DD6EE7">
        <w:rPr>
          <w:rFonts w:ascii="华文楷体" w:eastAsia="华文楷体" w:hAnsi="华文楷体" w:hint="eastAsia"/>
          <w:szCs w:val="28"/>
          <w:u w:val="single"/>
        </w:rPr>
        <w:t>再获得考核分</w:t>
      </w:r>
      <w:r w:rsidR="00390DF0">
        <w:rPr>
          <w:rFonts w:ascii="华文楷体" w:eastAsia="华文楷体" w:hAnsi="华文楷体" w:hint="eastAsia"/>
          <w:szCs w:val="28"/>
          <w:u w:val="single"/>
        </w:rPr>
        <w:t>324</w:t>
      </w:r>
      <w:r w:rsidR="00390DF0" w:rsidRPr="00DD6EE7">
        <w:rPr>
          <w:rFonts w:ascii="华文楷体" w:eastAsia="华文楷体" w:hAnsi="华文楷体" w:hint="eastAsia"/>
          <w:szCs w:val="28"/>
          <w:u w:val="single"/>
        </w:rPr>
        <w:t>分</w:t>
      </w:r>
      <w:r>
        <w:rPr>
          <w:rFonts w:ascii="华文楷体" w:eastAsia="华文楷体" w:hAnsi="华文楷体" w:hint="eastAsia"/>
          <w:szCs w:val="28"/>
          <w:u w:val="single"/>
        </w:rPr>
        <w:t>。</w:t>
      </w:r>
    </w:p>
    <w:p w:rsidR="0035070F" w:rsidRPr="00DD28BD" w:rsidRDefault="0035070F" w:rsidP="0035070F">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w:t>
      </w:r>
      <w:r w:rsidR="00523CD9">
        <w:rPr>
          <w:rFonts w:ascii="华文楷体" w:eastAsia="华文楷体" w:hAnsi="华文楷体" w:hint="eastAsia"/>
          <w:szCs w:val="28"/>
          <w:u w:val="single"/>
        </w:rPr>
        <w:t>5</w:t>
      </w:r>
      <w:r w:rsidRPr="00945266">
        <w:rPr>
          <w:rFonts w:ascii="华文楷体" w:eastAsia="华文楷体" w:hAnsi="华文楷体" w:hint="eastAsia"/>
          <w:szCs w:val="28"/>
          <w:u w:val="single"/>
        </w:rPr>
        <w:t>年</w:t>
      </w:r>
      <w:r w:rsidR="00523CD9">
        <w:rPr>
          <w:rFonts w:ascii="华文楷体" w:eastAsia="华文楷体" w:hAnsi="华文楷体" w:hint="eastAsia"/>
          <w:szCs w:val="28"/>
          <w:u w:val="single"/>
        </w:rPr>
        <w:t>3</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sidR="00523CD9">
        <w:rPr>
          <w:rFonts w:ascii="华文楷体" w:eastAsia="华文楷体" w:hAnsi="华文楷体" w:hint="eastAsia"/>
          <w:szCs w:val="28"/>
          <w:u w:val="single"/>
        </w:rPr>
        <w:t>4</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00390DF0">
        <w:rPr>
          <w:rFonts w:ascii="华文楷体" w:eastAsia="华文楷体" w:hAnsi="华文楷体" w:hint="eastAsia"/>
          <w:noProof/>
          <w:szCs w:val="28"/>
          <w:u w:val="single"/>
        </w:rPr>
        <w:t>1</w:t>
      </w:r>
      <w:r w:rsidRPr="00945266">
        <w:rPr>
          <w:rFonts w:ascii="华文楷体" w:eastAsia="华文楷体" w:hAnsi="华文楷体" w:hint="eastAsia"/>
          <w:szCs w:val="28"/>
          <w:u w:val="single"/>
        </w:rPr>
        <w:t>次，</w:t>
      </w:r>
      <w:r w:rsidR="00390DF0" w:rsidRPr="003D0E34">
        <w:rPr>
          <w:rFonts w:ascii="华文楷体" w:eastAsia="华文楷体" w:hAnsi="华文楷体" w:hint="eastAsia"/>
          <w:spacing w:val="28"/>
          <w:szCs w:val="28"/>
          <w:u w:val="single"/>
        </w:rPr>
        <w:t>除表扬外</w:t>
      </w:r>
      <w:r w:rsidR="00390DF0" w:rsidRPr="003D0E34">
        <w:rPr>
          <w:rFonts w:ascii="华文楷体" w:eastAsia="华文楷体" w:hAnsi="华文楷体" w:hint="eastAsia"/>
          <w:szCs w:val="28"/>
          <w:u w:val="single"/>
        </w:rPr>
        <w:t>再获得考核分3</w:t>
      </w:r>
      <w:r w:rsidR="00390DF0">
        <w:rPr>
          <w:rFonts w:ascii="华文楷体" w:eastAsia="华文楷体" w:hAnsi="华文楷体" w:hint="eastAsia"/>
          <w:szCs w:val="28"/>
          <w:u w:val="single"/>
        </w:rPr>
        <w:t>24</w:t>
      </w:r>
      <w:r w:rsidR="00390DF0" w:rsidRPr="003D0E34">
        <w:rPr>
          <w:rFonts w:ascii="华文楷体" w:eastAsia="华文楷体" w:hAnsi="华文楷体" w:hint="eastAsia"/>
          <w:szCs w:val="28"/>
          <w:u w:val="single"/>
        </w:rPr>
        <w:t>分</w:t>
      </w:r>
      <w:r w:rsidR="00390DF0">
        <w:rPr>
          <w:rFonts w:ascii="华文楷体" w:eastAsia="华文楷体" w:hAnsi="华文楷体" w:hint="eastAsia"/>
          <w:szCs w:val="28"/>
          <w:u w:val="single"/>
        </w:rPr>
        <w:t>，</w:t>
      </w:r>
      <w:r w:rsidRPr="00945266">
        <w:rPr>
          <w:rFonts w:ascii="华文楷体" w:eastAsia="华文楷体" w:hAnsi="华文楷体" w:hint="eastAsia"/>
          <w:szCs w:val="28"/>
          <w:u w:val="single"/>
        </w:rPr>
        <w:t>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35070F" w:rsidRDefault="0035070F" w:rsidP="0035070F">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005B30D8">
        <w:rPr>
          <w:rFonts w:ascii="华文楷体" w:eastAsia="华文楷体" w:hAnsi="华文楷体" w:hint="eastAsia"/>
          <w:noProof/>
          <w:spacing w:val="28"/>
          <w:szCs w:val="28"/>
          <w:u w:val="single"/>
        </w:rPr>
        <w:t>李鑫</w:t>
      </w:r>
      <w:r>
        <w:rPr>
          <w:rFonts w:ascii="华文楷体" w:eastAsia="华文楷体" w:hAnsi="华文楷体" w:hint="eastAsia"/>
          <w:spacing w:val="28"/>
          <w:szCs w:val="28"/>
        </w:rPr>
        <w:t>予以减</w:t>
      </w:r>
      <w:r w:rsidR="005B30D8">
        <w:rPr>
          <w:rFonts w:ascii="华文楷体" w:eastAsia="华文楷体" w:hAnsi="华文楷体" w:hint="eastAsia"/>
          <w:spacing w:val="28"/>
          <w:szCs w:val="28"/>
        </w:rPr>
        <w:t>去</w:t>
      </w:r>
      <w:r w:rsidR="005B30D8">
        <w:rPr>
          <w:rFonts w:ascii="华文楷体" w:eastAsia="华文楷体" w:hAnsi="华文楷体" w:hint="eastAsia"/>
          <w:spacing w:val="28"/>
          <w:szCs w:val="28"/>
          <w:u w:val="single"/>
        </w:rPr>
        <w:t>余刑</w:t>
      </w:r>
      <w:r>
        <w:rPr>
          <w:rFonts w:ascii="华文楷体" w:eastAsia="华文楷体" w:hAnsi="华文楷体" w:hint="eastAsia"/>
          <w:spacing w:val="28"/>
          <w:szCs w:val="28"/>
        </w:rPr>
        <w:t>。特提请裁定。</w:t>
      </w:r>
    </w:p>
    <w:p w:rsidR="0035070F" w:rsidRDefault="0035070F" w:rsidP="0035070F">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35070F" w:rsidRDefault="0035070F" w:rsidP="0035070F">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35070F" w:rsidRDefault="0035070F" w:rsidP="0035070F">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35070F" w:rsidRDefault="0035070F" w:rsidP="0035070F">
      <w:pPr>
        <w:spacing w:line="500" w:lineRule="exact"/>
        <w:ind w:firstLineChars="1200" w:firstLine="4032"/>
        <w:rPr>
          <w:rFonts w:ascii="华文楷体" w:eastAsia="华文楷体" w:hAnsi="华文楷体"/>
          <w:spacing w:val="28"/>
          <w:szCs w:val="28"/>
        </w:rPr>
      </w:pPr>
    </w:p>
    <w:p w:rsidR="0035070F" w:rsidRDefault="0035070F" w:rsidP="0035070F">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35070F" w:rsidRDefault="0035070F" w:rsidP="0035070F">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35070F" w:rsidRDefault="0035070F" w:rsidP="0035070F">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47269D">
        <w:rPr>
          <w:rFonts w:ascii="华文楷体" w:eastAsia="华文楷体" w:hAnsi="华文楷体" w:hint="eastAsia"/>
          <w:spacing w:val="28"/>
          <w:szCs w:val="28"/>
          <w:u w:val="single"/>
        </w:rPr>
        <w:t>二0二五</w:t>
      </w:r>
      <w:r w:rsidR="0047269D">
        <w:rPr>
          <w:rFonts w:ascii="华文楷体" w:eastAsia="华文楷体" w:hAnsi="华文楷体" w:hint="eastAsia"/>
          <w:spacing w:val="28"/>
          <w:szCs w:val="28"/>
        </w:rPr>
        <w:t>年</w:t>
      </w:r>
      <w:r w:rsidR="00390DF0">
        <w:rPr>
          <w:rFonts w:ascii="华文楷体" w:eastAsia="华文楷体" w:hAnsi="华文楷体" w:hint="eastAsia"/>
          <w:spacing w:val="28"/>
          <w:szCs w:val="28"/>
          <w:u w:val="single"/>
        </w:rPr>
        <w:t>六</w:t>
      </w:r>
      <w:r w:rsidR="0047269D">
        <w:rPr>
          <w:rFonts w:ascii="华文楷体" w:eastAsia="华文楷体" w:hAnsi="华文楷体" w:hint="eastAsia"/>
          <w:spacing w:val="28"/>
          <w:szCs w:val="28"/>
        </w:rPr>
        <w:t>月</w:t>
      </w:r>
      <w:r w:rsidR="000A7869">
        <w:rPr>
          <w:rFonts w:ascii="华文楷体" w:eastAsia="华文楷体" w:hAnsi="华文楷体" w:hint="eastAsia"/>
          <w:spacing w:val="28"/>
          <w:szCs w:val="28"/>
          <w:u w:val="single"/>
        </w:rPr>
        <w:t>二十五</w:t>
      </w:r>
      <w:r w:rsidR="0047269D">
        <w:rPr>
          <w:rFonts w:ascii="华文楷体" w:eastAsia="华文楷体" w:hAnsi="华文楷体" w:hint="eastAsia"/>
          <w:spacing w:val="28"/>
          <w:szCs w:val="28"/>
        </w:rPr>
        <w:t>日</w:t>
      </w:r>
    </w:p>
    <w:p w:rsidR="0035070F" w:rsidRDefault="0035070F" w:rsidP="0035070F">
      <w:pPr>
        <w:spacing w:line="500" w:lineRule="exact"/>
        <w:rPr>
          <w:rFonts w:ascii="华文楷体" w:eastAsia="华文楷体" w:hAnsi="华文楷体"/>
          <w:spacing w:val="28"/>
          <w:szCs w:val="28"/>
        </w:rPr>
      </w:pPr>
    </w:p>
    <w:p w:rsidR="007641C4" w:rsidRDefault="007641C4" w:rsidP="0035070F">
      <w:pPr>
        <w:spacing w:line="500" w:lineRule="exact"/>
        <w:rPr>
          <w:rFonts w:ascii="华文楷体" w:eastAsia="华文楷体" w:hAnsi="华文楷体"/>
          <w:spacing w:val="28"/>
          <w:szCs w:val="28"/>
        </w:rPr>
      </w:pPr>
    </w:p>
    <w:p w:rsidR="00F46F4F" w:rsidRDefault="0035070F">
      <w:r>
        <w:rPr>
          <w:rFonts w:ascii="华文楷体" w:eastAsia="华文楷体" w:hAnsi="华文楷体" w:hint="eastAsia"/>
          <w:spacing w:val="28"/>
          <w:szCs w:val="28"/>
        </w:rPr>
        <w:t>附：罪犯</w:t>
      </w:r>
      <w:r w:rsidR="005B30D8">
        <w:rPr>
          <w:rFonts w:ascii="华文楷体" w:eastAsia="华文楷体" w:hAnsi="华文楷体" w:hint="eastAsia"/>
          <w:noProof/>
          <w:spacing w:val="28"/>
          <w:szCs w:val="28"/>
          <w:u w:val="single"/>
        </w:rPr>
        <w:t>李鑫</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F46F4F" w:rsidSect="006661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E7E" w:rsidRDefault="00A43E7E" w:rsidP="0035070F">
      <w:pPr>
        <w:spacing w:line="240" w:lineRule="auto"/>
      </w:pPr>
      <w:r>
        <w:separator/>
      </w:r>
    </w:p>
  </w:endnote>
  <w:endnote w:type="continuationSeparator" w:id="1">
    <w:p w:rsidR="00A43E7E" w:rsidRDefault="00A43E7E" w:rsidP="003507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69" w:rsidRDefault="000A78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69" w:rsidRDefault="000A786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69" w:rsidRDefault="000A78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E7E" w:rsidRDefault="00A43E7E" w:rsidP="0035070F">
      <w:pPr>
        <w:spacing w:line="240" w:lineRule="auto"/>
      </w:pPr>
      <w:r>
        <w:separator/>
      </w:r>
    </w:p>
  </w:footnote>
  <w:footnote w:type="continuationSeparator" w:id="1">
    <w:p w:rsidR="00A43E7E" w:rsidRDefault="00A43E7E" w:rsidP="003507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69" w:rsidRDefault="000A786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0F" w:rsidRDefault="0035070F" w:rsidP="000A786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69" w:rsidRDefault="000A786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70F"/>
    <w:rsid w:val="000A7869"/>
    <w:rsid w:val="00145CAF"/>
    <w:rsid w:val="0035070F"/>
    <w:rsid w:val="003523E1"/>
    <w:rsid w:val="00390DF0"/>
    <w:rsid w:val="003F6C01"/>
    <w:rsid w:val="00457B15"/>
    <w:rsid w:val="0047269D"/>
    <w:rsid w:val="00520262"/>
    <w:rsid w:val="00523CD9"/>
    <w:rsid w:val="005B30D8"/>
    <w:rsid w:val="0061628B"/>
    <w:rsid w:val="00617939"/>
    <w:rsid w:val="00617EBB"/>
    <w:rsid w:val="00660E03"/>
    <w:rsid w:val="00666152"/>
    <w:rsid w:val="007448F7"/>
    <w:rsid w:val="007641C4"/>
    <w:rsid w:val="00831C33"/>
    <w:rsid w:val="00885931"/>
    <w:rsid w:val="008A4C51"/>
    <w:rsid w:val="00902EFA"/>
    <w:rsid w:val="00942D48"/>
    <w:rsid w:val="009C058A"/>
    <w:rsid w:val="009C6362"/>
    <w:rsid w:val="009F43B9"/>
    <w:rsid w:val="00A43E7E"/>
    <w:rsid w:val="00BD2CAB"/>
    <w:rsid w:val="00C10AF1"/>
    <w:rsid w:val="00C34D08"/>
    <w:rsid w:val="00D42DBC"/>
    <w:rsid w:val="00DB0506"/>
    <w:rsid w:val="00DC7838"/>
    <w:rsid w:val="00E7310C"/>
    <w:rsid w:val="00ED270E"/>
    <w:rsid w:val="00F04CCF"/>
    <w:rsid w:val="00F46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0F"/>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070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35070F"/>
    <w:rPr>
      <w:sz w:val="18"/>
      <w:szCs w:val="18"/>
    </w:rPr>
  </w:style>
  <w:style w:type="paragraph" w:styleId="a4">
    <w:name w:val="footer"/>
    <w:basedOn w:val="a"/>
    <w:link w:val="Char0"/>
    <w:uiPriority w:val="99"/>
    <w:semiHidden/>
    <w:unhideWhenUsed/>
    <w:rsid w:val="0035070F"/>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3507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26</cp:revision>
  <dcterms:created xsi:type="dcterms:W3CDTF">2025-03-13T02:01:00Z</dcterms:created>
  <dcterms:modified xsi:type="dcterms:W3CDTF">2025-06-26T02:59:00Z</dcterms:modified>
</cp:coreProperties>
</file>